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7B" w:rsidRPr="00A30FE4" w:rsidRDefault="00DD5DC9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«Гаванская основная общеобразовательная школа».</w:t>
      </w:r>
    </w:p>
    <w:p w:rsidR="0004109E" w:rsidRPr="00A30FE4" w:rsidRDefault="00DD5DC9" w:rsidP="0004109E">
      <w:pPr>
        <w:rPr>
          <w:rFonts w:ascii="Times New Roman" w:hAnsi="Times New Roman" w:cs="Times New Roman"/>
          <w:b/>
          <w:sz w:val="28"/>
          <w:szCs w:val="28"/>
        </w:rPr>
      </w:pPr>
      <w:r w:rsidRPr="00A30FE4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</w:t>
      </w:r>
      <w:r w:rsidR="006244F6" w:rsidRPr="00A30FE4">
        <w:rPr>
          <w:rFonts w:ascii="Times New Roman" w:hAnsi="Times New Roman" w:cs="Times New Roman"/>
          <w:b/>
          <w:sz w:val="28"/>
          <w:szCs w:val="28"/>
        </w:rPr>
        <w:t xml:space="preserve">я учителей </w:t>
      </w:r>
      <w:proofErr w:type="gramStart"/>
      <w:r w:rsidR="006244F6" w:rsidRPr="00A30FE4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="006244F6" w:rsidRPr="00A30FE4">
        <w:rPr>
          <w:rFonts w:ascii="Times New Roman" w:hAnsi="Times New Roman" w:cs="Times New Roman"/>
          <w:b/>
          <w:sz w:val="28"/>
          <w:szCs w:val="28"/>
        </w:rPr>
        <w:t>редметников за 2022-2023</w:t>
      </w:r>
      <w:r w:rsidRPr="00A30FE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4109E" w:rsidRPr="00A30FE4" w:rsidRDefault="0004109E" w:rsidP="0004109E">
      <w:pPr>
        <w:rPr>
          <w:rFonts w:ascii="Times New Roman" w:hAnsi="Times New Roman" w:cs="Times New Roman"/>
          <w:b/>
          <w:sz w:val="28"/>
          <w:szCs w:val="28"/>
        </w:rPr>
      </w:pPr>
      <w:r w:rsidRPr="00A30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 ШМО:</w:t>
      </w:r>
      <w:r w:rsidRPr="00A3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</w:t>
      </w:r>
      <w:r w:rsidR="00C84BE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предметники, работающие в</w:t>
      </w:r>
      <w:r w:rsidR="006244F6" w:rsidRPr="00A3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30FE4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классах </w:t>
      </w:r>
    </w:p>
    <w:p w:rsidR="0004109E" w:rsidRPr="00A30FE4" w:rsidRDefault="0004109E" w:rsidP="000410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ШМО: </w:t>
      </w:r>
      <w:r w:rsidRPr="00A30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C8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Ильюк</w:t>
      </w:r>
      <w:proofErr w:type="spellEnd"/>
      <w:r w:rsidRPr="00A3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Единая методическая тема школы:</w:t>
      </w: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процесса"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 МО  на 2022 - 2023 учебный год: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«Реализация </w:t>
      </w: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обновленных</w:t>
      </w:r>
      <w:proofErr w:type="gramEnd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ФГОС»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работу электронного ресурса «Конструктора рабочих программ»;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обновленными</w:t>
      </w:r>
      <w:proofErr w:type="gramEnd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ФГОС;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</w:t>
      </w:r>
      <w:r w:rsidR="00757482"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6244F6" w:rsidRPr="00A30FE4" w:rsidRDefault="006244F6" w:rsidP="00624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Прогнозируемые результаты</w:t>
      </w: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44F6" w:rsidRPr="00A30FE4" w:rsidRDefault="006244F6" w:rsidP="006244F6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учителя.</w:t>
      </w:r>
    </w:p>
    <w:p w:rsidR="006244F6" w:rsidRPr="00A30FE4" w:rsidRDefault="006244F6" w:rsidP="006244F6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результатов качества знаний по предметам.</w:t>
      </w:r>
    </w:p>
    <w:p w:rsidR="006244F6" w:rsidRPr="00A30FE4" w:rsidRDefault="006244F6" w:rsidP="006244F6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учебной деятельности.</w:t>
      </w:r>
    </w:p>
    <w:p w:rsidR="006244F6" w:rsidRPr="00A30FE4" w:rsidRDefault="006244F6" w:rsidP="006244F6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результатов участия в олимпиадах и </w:t>
      </w: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учеников, так и педагогов.</w:t>
      </w:r>
    </w:p>
    <w:p w:rsidR="006244F6" w:rsidRPr="00A30FE4" w:rsidRDefault="006244F6" w:rsidP="00624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4F6" w:rsidRPr="00A30FE4" w:rsidRDefault="006244F6" w:rsidP="006244F6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Личностное развитие </w:t>
      </w: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начального и основного образования.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Овладение педагогами МО технологией работы с Конструктором рабочих программ.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(личностных) планируемых результатов (в связи с требованиями обновленных ФГОС).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ШМО в рамках методической системы школы </w:t>
      </w:r>
      <w:proofErr w:type="gramStart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Участие в методических семинарах </w:t>
      </w: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Обновленные</w:t>
      </w:r>
      <w:proofErr w:type="gramEnd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ФГОС», «Конструируем и реализуем предметную рабочую программу ».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Утверждение рабочих программ по предметам и программ внеурочной деятельности.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6244F6" w:rsidRPr="00A30FE4" w:rsidRDefault="00757482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Обеспечение единых педагогических подходов</w:t>
      </w:r>
      <w:r w:rsidR="006244F6"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формированию </w:t>
      </w:r>
      <w:proofErr w:type="spellStart"/>
      <w:r w:rsidR="006244F6"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6244F6"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результатов, </w:t>
      </w:r>
      <w:proofErr w:type="gramStart"/>
      <w:r w:rsidR="006244F6"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удовлетворяющие</w:t>
      </w:r>
      <w:proofErr w:type="gramEnd"/>
      <w:r w:rsidR="006244F6"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обновленных ФГОС.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</w:t>
      </w: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проведение предметных олимпиад, конкурсов, смотров.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Выступления учителей на ШМО, педагогических советах.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*Прохождение аттестации педагогических кадров.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системы работы с детьми, имеющими повышенные творческие способности.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методической деятельности за 2021- 2022 учебный год и планирование на 2022 - 2023 учебный год.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Коррекция направлений деятельности педагогов (тема самообразования).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работы педагогов с целью оказания помощи.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деятельность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преподавания в соответствии с требованиями обновленных ФГОС</w:t>
      </w: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самообразования и саморазвития педагогов (в области реализации ИППР.</w:t>
      </w:r>
      <w:proofErr w:type="gramEnd"/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деятельность: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обновленными</w:t>
      </w:r>
      <w:proofErr w:type="gramEnd"/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6244F6" w:rsidRPr="00A30FE4" w:rsidRDefault="006244F6" w:rsidP="00624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04109E" w:rsidRPr="00A30FE4" w:rsidRDefault="0004109E" w:rsidP="0004109E">
      <w:pPr>
        <w:spacing w:after="200" w:line="360" w:lineRule="auto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A30FE4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 xml:space="preserve">Поставленные задачи реализовывать </w:t>
      </w:r>
      <w:proofErr w:type="gramStart"/>
      <w:r w:rsidRPr="00A30FE4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через</w:t>
      </w:r>
      <w:proofErr w:type="gramEnd"/>
      <w:r w:rsidRPr="00A30FE4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 xml:space="preserve">: </w:t>
      </w:r>
    </w:p>
    <w:p w:rsidR="0004109E" w:rsidRPr="00A30FE4" w:rsidRDefault="0004109E" w:rsidP="0004109E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0FE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Открытые уроки. </w:t>
      </w:r>
    </w:p>
    <w:p w:rsidR="0004109E" w:rsidRPr="00A30FE4" w:rsidRDefault="0004109E" w:rsidP="0004109E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0FE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Изучение нормативных документов, новинок методической литературы, опыта работы педагогов. </w:t>
      </w:r>
    </w:p>
    <w:p w:rsidR="0004109E" w:rsidRPr="00A30FE4" w:rsidRDefault="0004109E" w:rsidP="0004109E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0FE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Участие в районных методических семинарах   </w:t>
      </w:r>
    </w:p>
    <w:p w:rsidR="0004109E" w:rsidRPr="00A30FE4" w:rsidRDefault="0004109E" w:rsidP="0004109E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0FE4">
        <w:rPr>
          <w:rFonts w:ascii="Times New Roman" w:eastAsia="Calibri" w:hAnsi="Times New Roman" w:cs="Times New Roman"/>
          <w:color w:val="00000A"/>
          <w:sz w:val="28"/>
          <w:szCs w:val="28"/>
        </w:rPr>
        <w:t>Создание проектов</w:t>
      </w:r>
    </w:p>
    <w:p w:rsidR="00BF5A9E" w:rsidRPr="00A30FE4" w:rsidRDefault="00BF5A9E" w:rsidP="00BF5A9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Сведения о педагогических работниках.</w:t>
      </w:r>
      <w:r w:rsidR="00757482" w:rsidRPr="00A30FE4">
        <w:rPr>
          <w:rFonts w:ascii="Times New Roman" w:eastAsia="Calibri" w:hAnsi="Times New Roman" w:cs="Times New Roman"/>
          <w:sz w:val="28"/>
          <w:szCs w:val="28"/>
        </w:rPr>
        <w:t xml:space="preserve"> 2022-2023</w:t>
      </w:r>
      <w:r w:rsidRPr="00A30FE4">
        <w:rPr>
          <w:rFonts w:ascii="Times New Roman" w:eastAsia="Calibri" w:hAnsi="Times New Roman" w:cs="Times New Roman"/>
          <w:sz w:val="28"/>
          <w:szCs w:val="28"/>
        </w:rPr>
        <w:t>уч.г.</w:t>
      </w:r>
    </w:p>
    <w:tbl>
      <w:tblPr>
        <w:tblW w:w="173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276"/>
        <w:gridCol w:w="1417"/>
        <w:gridCol w:w="851"/>
        <w:gridCol w:w="992"/>
        <w:gridCol w:w="7641"/>
        <w:gridCol w:w="1076"/>
        <w:gridCol w:w="1993"/>
      </w:tblGrid>
      <w:tr w:rsidR="00294335" w:rsidRPr="00A30FE4" w:rsidTr="00757482">
        <w:trPr>
          <w:trHeight w:val="887"/>
        </w:trPr>
        <w:tc>
          <w:tcPr>
            <w:tcW w:w="709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417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Преподаваемая дисциплина</w:t>
            </w:r>
          </w:p>
        </w:tc>
        <w:tc>
          <w:tcPr>
            <w:tcW w:w="85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2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подготовки или специальности</w:t>
            </w:r>
          </w:p>
        </w:tc>
        <w:tc>
          <w:tcPr>
            <w:tcW w:w="764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или профессиональной переподготовки</w:t>
            </w:r>
          </w:p>
        </w:tc>
        <w:tc>
          <w:tcPr>
            <w:tcW w:w="1076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1993" w:type="dxa"/>
            <w:shd w:val="clear" w:color="auto" w:fill="auto"/>
          </w:tcPr>
          <w:p w:rsidR="00BF5A9E" w:rsidRPr="004B57FD" w:rsidRDefault="004B57FD" w:rsidP="004B57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294335" w:rsidRPr="00A30FE4" w:rsidTr="00757482">
        <w:trPr>
          <w:trHeight w:val="887"/>
        </w:trPr>
        <w:tc>
          <w:tcPr>
            <w:tcW w:w="709" w:type="dxa"/>
          </w:tcPr>
          <w:p w:rsidR="00BF5A9E" w:rsidRPr="00A30FE4" w:rsidRDefault="00757482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1418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Шаньгина Марина Анатольевна</w:t>
            </w:r>
          </w:p>
        </w:tc>
        <w:tc>
          <w:tcPr>
            <w:tcW w:w="1276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417" w:type="dxa"/>
          </w:tcPr>
          <w:p w:rsidR="00BF5A9E" w:rsidRPr="00A30FE4" w:rsidRDefault="00294335" w:rsidP="0004109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="0004109E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русского языка в 5кл., финансовой грамотности</w:t>
            </w:r>
          </w:p>
        </w:tc>
        <w:tc>
          <w:tcPr>
            <w:tcW w:w="85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Соответствие, 30.05.20г.</w:t>
            </w:r>
          </w:p>
        </w:tc>
        <w:tc>
          <w:tcPr>
            <w:tcW w:w="992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, БЭПИ г. Улан-Удэ, психолог, 2018г.</w:t>
            </w:r>
          </w:p>
        </w:tc>
        <w:tc>
          <w:tcPr>
            <w:tcW w:w="7641" w:type="dxa"/>
          </w:tcPr>
          <w:p w:rsidR="00BF5A9E" w:rsidRPr="00A30FE4" w:rsidRDefault="00822C2E" w:rsidP="0004109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30.09.21 г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язань « Переподготовка </w:t>
            </w:r>
            <w:proofErr w:type="spell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Мененжмент</w:t>
            </w:r>
            <w:proofErr w:type="spell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образовании». 254 ч.</w:t>
            </w:r>
          </w:p>
          <w:p w:rsidR="00822C2E" w:rsidRPr="00A30FE4" w:rsidRDefault="00822C2E" w:rsidP="0004109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09.10.21 « Теория и методика преподавания русского языка в условиях реализации ФГО</w:t>
            </w:r>
            <w:r w:rsidR="004E254D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»-72 ч.</w:t>
            </w:r>
          </w:p>
          <w:p w:rsidR="00822C2E" w:rsidRPr="00A30FE4" w:rsidRDefault="00822C2E" w:rsidP="00822C2E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« Школа современного учителя»Развитие читательской грамотности.</w:t>
            </w:r>
          </w:p>
        </w:tc>
        <w:tc>
          <w:tcPr>
            <w:tcW w:w="1076" w:type="dxa"/>
          </w:tcPr>
          <w:p w:rsidR="00BF5A9E" w:rsidRPr="004B57FD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93" w:type="dxa"/>
            <w:shd w:val="clear" w:color="auto" w:fill="auto"/>
          </w:tcPr>
          <w:p w:rsidR="00BF5A9E" w:rsidRPr="004B57FD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294335" w:rsidRPr="00A30FE4" w:rsidTr="00757482">
        <w:trPr>
          <w:trHeight w:val="887"/>
        </w:trPr>
        <w:tc>
          <w:tcPr>
            <w:tcW w:w="709" w:type="dxa"/>
          </w:tcPr>
          <w:p w:rsidR="00BF5A9E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418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Ильюк Анна Анатольевна</w:t>
            </w:r>
          </w:p>
        </w:tc>
        <w:tc>
          <w:tcPr>
            <w:tcW w:w="1276" w:type="dxa"/>
          </w:tcPr>
          <w:p w:rsidR="00BF5A9E" w:rsidRPr="00A30FE4" w:rsidRDefault="00BF5A9E" w:rsidP="00B97C3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</w:t>
            </w:r>
          </w:p>
        </w:tc>
        <w:tc>
          <w:tcPr>
            <w:tcW w:w="1417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85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992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, ЧГПИ им. Чернышевского, 1990г. Учитель истории и обществоведения</w:t>
            </w:r>
          </w:p>
        </w:tc>
        <w:tc>
          <w:tcPr>
            <w:tcW w:w="7641" w:type="dxa"/>
          </w:tcPr>
          <w:p w:rsidR="00EF09BB" w:rsidRPr="00A30FE4" w:rsidRDefault="00B97C33" w:rsidP="00EF09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  <w:r w:rsidR="00EF09BB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4E254D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1гРязанский центр повышения </w:t>
            </w:r>
            <w:r w:rsidR="00EF09BB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 «Теория и методика преподавания истории и обществознания в условиях реализации ФГОС»-72ч.</w:t>
            </w:r>
          </w:p>
          <w:p w:rsidR="00BF5A9E" w:rsidRPr="00A30FE4" w:rsidRDefault="00EF09BB" w:rsidP="00EF09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преподавания предмета русский язык и литература в условиях реализации ФГОС»-254 ч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Курсы переподготовки. </w:t>
            </w:r>
          </w:p>
          <w:p w:rsidR="004E254D" w:rsidRPr="00A30FE4" w:rsidRDefault="004E254D" w:rsidP="00EF09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Забайкальский ИРО «Реализация требований обновленных ФГОС ООО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ГОС СОО в работе учителя истории и обществознания» 72 ч.</w:t>
            </w:r>
            <w:r w:rsidR="00F50FF7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Апрель-май 2023.</w:t>
            </w:r>
          </w:p>
        </w:tc>
        <w:tc>
          <w:tcPr>
            <w:tcW w:w="1076" w:type="dxa"/>
          </w:tcPr>
          <w:p w:rsidR="00BF5A9E" w:rsidRPr="00A30FE4" w:rsidRDefault="004E254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BF5A9E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93" w:type="dxa"/>
            <w:shd w:val="clear" w:color="auto" w:fill="auto"/>
          </w:tcPr>
          <w:p w:rsidR="00BF5A9E" w:rsidRDefault="004E254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BF5A9E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B57FD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294335" w:rsidRPr="00A30FE4" w:rsidTr="00757482">
        <w:trPr>
          <w:trHeight w:val="887"/>
        </w:trPr>
        <w:tc>
          <w:tcPr>
            <w:tcW w:w="709" w:type="dxa"/>
          </w:tcPr>
          <w:p w:rsidR="00BF5A9E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3</w:t>
            </w:r>
          </w:p>
        </w:tc>
        <w:tc>
          <w:tcPr>
            <w:tcW w:w="1418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Толстых Елена Владимировна</w:t>
            </w:r>
          </w:p>
        </w:tc>
        <w:tc>
          <w:tcPr>
            <w:tcW w:w="1276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Учитель, организатор</w:t>
            </w:r>
          </w:p>
        </w:tc>
        <w:tc>
          <w:tcPr>
            <w:tcW w:w="1417" w:type="dxa"/>
          </w:tcPr>
          <w:p w:rsidR="00BF5A9E" w:rsidRPr="00A30FE4" w:rsidRDefault="00294335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классы, 3-2</w:t>
            </w:r>
            <w:r w:rsidR="00BF5A9E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Соответствие, декабрь, 2020</w:t>
            </w:r>
          </w:p>
        </w:tc>
        <w:tc>
          <w:tcPr>
            <w:tcW w:w="992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Высшее. ЧГПИ им. Чернышевского. Учитель истории и социальных дисциплин.</w:t>
            </w:r>
          </w:p>
        </w:tc>
        <w:tc>
          <w:tcPr>
            <w:tcW w:w="7641" w:type="dxa"/>
          </w:tcPr>
          <w:p w:rsidR="007474D1" w:rsidRPr="00A30FE4" w:rsidRDefault="007474D1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01.11.19-29.11.19.г. Воронеж ИСО</w:t>
            </w:r>
          </w:p>
          <w:p w:rsidR="00BF5A9E" w:rsidRPr="00A30FE4" w:rsidRDefault="007474D1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«ФГОС начального образования»</w:t>
            </w:r>
          </w:p>
          <w:p w:rsidR="004E254D" w:rsidRPr="00A30FE4" w:rsidRDefault="00F50FF7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Забайкальский ИРО «Реализация требований обновленных ФГОС НОО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ГОС ООО в работе учителя». 72 ч. Апрель 2023г</w:t>
            </w:r>
          </w:p>
        </w:tc>
        <w:tc>
          <w:tcPr>
            <w:tcW w:w="1076" w:type="dxa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93" w:type="dxa"/>
            <w:shd w:val="clear" w:color="auto" w:fill="auto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294335" w:rsidRPr="00A30FE4" w:rsidTr="00757482">
        <w:trPr>
          <w:trHeight w:val="887"/>
        </w:trPr>
        <w:tc>
          <w:tcPr>
            <w:tcW w:w="709" w:type="dxa"/>
          </w:tcPr>
          <w:p w:rsidR="00BF5A9E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418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Артёмова Елена Геннадьевна</w:t>
            </w:r>
          </w:p>
        </w:tc>
        <w:tc>
          <w:tcPr>
            <w:tcW w:w="1276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 5- 8 классы</w:t>
            </w:r>
          </w:p>
        </w:tc>
        <w:tc>
          <w:tcPr>
            <w:tcW w:w="85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Соответствие, декабрь,2020</w:t>
            </w:r>
          </w:p>
        </w:tc>
        <w:tc>
          <w:tcPr>
            <w:tcW w:w="992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специальное, 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Петровск-Забайкальс</w:t>
            </w: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кое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педучилище.</w:t>
            </w:r>
          </w:p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1998г. Учитель начальных классов</w:t>
            </w:r>
          </w:p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Федер. институт переподгот. Кадров.2019г. Учитель русского яз. </w:t>
            </w: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литературы.</w:t>
            </w:r>
          </w:p>
        </w:tc>
        <w:tc>
          <w:tcPr>
            <w:tcW w:w="7641" w:type="dxa"/>
          </w:tcPr>
          <w:p w:rsidR="00BF5A9E" w:rsidRPr="00A30FE4" w:rsidRDefault="00822C2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 Школа современного учителя» Формирование читательской грамотности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474D1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="007474D1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прель.2022.</w:t>
            </w:r>
          </w:p>
          <w:p w:rsidR="007474D1" w:rsidRPr="00A30FE4" w:rsidRDefault="007474D1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25.08.18-10.12.18. Переподготовка «Педагогическое образование: учитель русского языка и литературы « 520 ч. АНО ДПО «</w:t>
            </w:r>
            <w:proofErr w:type="spell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ФИПКиП</w:t>
            </w:r>
            <w:proofErr w:type="spell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» г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осква.</w:t>
            </w:r>
          </w:p>
        </w:tc>
        <w:tc>
          <w:tcPr>
            <w:tcW w:w="1076" w:type="dxa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93" w:type="dxa"/>
            <w:shd w:val="clear" w:color="auto" w:fill="auto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294335" w:rsidRPr="00A30FE4" w:rsidTr="00757482">
        <w:trPr>
          <w:trHeight w:val="887"/>
        </w:trPr>
        <w:tc>
          <w:tcPr>
            <w:tcW w:w="709" w:type="dxa"/>
          </w:tcPr>
          <w:p w:rsidR="00BF5A9E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1418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Алтынникова Ольга Константиновна</w:t>
            </w:r>
          </w:p>
        </w:tc>
        <w:tc>
          <w:tcPr>
            <w:tcW w:w="1276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искусство, черчение, технология</w:t>
            </w:r>
          </w:p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85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Соответствие, 30.11.19г.</w:t>
            </w:r>
          </w:p>
        </w:tc>
        <w:tc>
          <w:tcPr>
            <w:tcW w:w="992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специальное.</w:t>
            </w:r>
          </w:p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Сретенское педучилище.1984г</w:t>
            </w:r>
          </w:p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Учитель черчения и рисования</w:t>
            </w:r>
          </w:p>
        </w:tc>
        <w:tc>
          <w:tcPr>
            <w:tcW w:w="7641" w:type="dxa"/>
          </w:tcPr>
          <w:p w:rsidR="00BF5A9E" w:rsidRPr="00A30FE4" w:rsidRDefault="00475F3A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25.02.19-01.04.19 «Методика преподавания предметной области «ОДКНР». Г. Томск.</w:t>
            </w:r>
          </w:p>
          <w:p w:rsidR="00475F3A" w:rsidRPr="00A30FE4" w:rsidRDefault="00475F3A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07.10.2019 – 12.11.19 «Инновационные подходы в формировании </w:t>
            </w:r>
            <w:proofErr w:type="spell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 учащихся на уроках ИЗО и искусства».108 ч. Г Москва </w:t>
            </w:r>
            <w:proofErr w:type="spell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ИПиПКП</w:t>
            </w:r>
            <w:proofErr w:type="spell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FF7" w:rsidRPr="00A30FE4" w:rsidRDefault="00F50FF7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Забайкальский ИРО «Достижение предметных результатов обучения на уроках изобразительного искусства на основе применения цифровых технологий».46 ч. Февраль 2023г.</w:t>
            </w:r>
          </w:p>
          <w:p w:rsidR="00F50FF7" w:rsidRPr="00A30FE4" w:rsidRDefault="00F50FF7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«Реализация требований ФГОС НОО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ГОС ООО в работе учителя биологии»42 ч. Февраль,2023г.</w:t>
            </w:r>
          </w:p>
        </w:tc>
        <w:tc>
          <w:tcPr>
            <w:tcW w:w="1076" w:type="dxa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93" w:type="dxa"/>
            <w:shd w:val="clear" w:color="auto" w:fill="auto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294335" w:rsidRPr="00A30FE4" w:rsidTr="00757482">
        <w:trPr>
          <w:trHeight w:val="887"/>
        </w:trPr>
        <w:tc>
          <w:tcPr>
            <w:tcW w:w="709" w:type="dxa"/>
          </w:tcPr>
          <w:p w:rsidR="00BF5A9E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6</w:t>
            </w:r>
          </w:p>
        </w:tc>
        <w:tc>
          <w:tcPr>
            <w:tcW w:w="1418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Подрезов Владимир Владимирович</w:t>
            </w:r>
          </w:p>
        </w:tc>
        <w:tc>
          <w:tcPr>
            <w:tcW w:w="1276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Математика, физика, информатика</w:t>
            </w:r>
          </w:p>
        </w:tc>
        <w:tc>
          <w:tcPr>
            <w:tcW w:w="851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Соответствие, апрель 2020г.</w:t>
            </w:r>
          </w:p>
        </w:tc>
        <w:tc>
          <w:tcPr>
            <w:tcW w:w="992" w:type="dxa"/>
          </w:tcPr>
          <w:p w:rsidR="00BF5A9E" w:rsidRPr="00A30FE4" w:rsidRDefault="00BF5A9E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, Читинский технический университет, инженер гидролог</w:t>
            </w:r>
          </w:p>
        </w:tc>
        <w:tc>
          <w:tcPr>
            <w:tcW w:w="7641" w:type="dxa"/>
          </w:tcPr>
          <w:p w:rsidR="00BF5A9E" w:rsidRPr="00A30FE4" w:rsidRDefault="00822C2E" w:rsidP="00EF09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«Школа современного учителя « Развитие математической грамотности.</w:t>
            </w:r>
          </w:p>
          <w:p w:rsidR="00D75721" w:rsidRPr="00A30FE4" w:rsidRDefault="00D75721" w:rsidP="00EF09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07.03.18-23.09.20 ООО «</w:t>
            </w:r>
            <w:proofErr w:type="spell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» Переподготовка. «Математика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теория и методика преподавания в образовательной организации»</w:t>
            </w:r>
          </w:p>
          <w:p w:rsidR="00F50FF7" w:rsidRPr="00A30FE4" w:rsidRDefault="00F50FF7" w:rsidP="00EF09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физико-технический институт. Программа «Быстрый старт в искусственный интеллект».72 ч. Сентябрь-октябрь 2022г.</w:t>
            </w:r>
          </w:p>
        </w:tc>
        <w:tc>
          <w:tcPr>
            <w:tcW w:w="1076" w:type="dxa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3" w:type="dxa"/>
            <w:shd w:val="clear" w:color="auto" w:fill="auto"/>
          </w:tcPr>
          <w:p w:rsidR="00BF5A9E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031986" w:rsidRPr="00A30FE4" w:rsidTr="00757482">
        <w:trPr>
          <w:trHeight w:val="887"/>
        </w:trPr>
        <w:tc>
          <w:tcPr>
            <w:tcW w:w="709" w:type="dxa"/>
          </w:tcPr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1418" w:type="dxa"/>
          </w:tcPr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Марков Владимир Викторович</w:t>
            </w:r>
          </w:p>
        </w:tc>
        <w:tc>
          <w:tcPr>
            <w:tcW w:w="1276" w:type="dxa"/>
          </w:tcPr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культура, ОБЖ</w:t>
            </w:r>
          </w:p>
        </w:tc>
        <w:tc>
          <w:tcPr>
            <w:tcW w:w="851" w:type="dxa"/>
          </w:tcPr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ноябрь 2021</w:t>
            </w:r>
          </w:p>
        </w:tc>
        <w:tc>
          <w:tcPr>
            <w:tcW w:w="992" w:type="dxa"/>
          </w:tcPr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техническое, Читинский политехнический </w:t>
            </w: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техникум. Техник-механик</w:t>
            </w:r>
          </w:p>
        </w:tc>
        <w:tc>
          <w:tcPr>
            <w:tcW w:w="7641" w:type="dxa"/>
          </w:tcPr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16.04.21-19.04.21 «Специфика преподавания технологии с учётом реализации ФГОС» 36 часов. «Центр повышения квалификации и переподготовки «Луч знаний». Г. Красноярск.</w:t>
            </w:r>
          </w:p>
          <w:p w:rsidR="00031986" w:rsidRPr="00A30FE4" w:rsidRDefault="00031986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21.02.20-24.02.20 «Педагогика и методика преподавания ОБЖ в соответствии с ФГОС». 36 ч                        асов.</w:t>
            </w:r>
          </w:p>
          <w:p w:rsidR="00031986" w:rsidRPr="00A30FE4" w:rsidRDefault="00031986" w:rsidP="00D757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16.09.19-16.12.19. г Оренбург. Переподготовка. 520 часов. Учитель физической культуры.</w:t>
            </w:r>
          </w:p>
          <w:p w:rsidR="005206AD" w:rsidRPr="00A30FE4" w:rsidRDefault="005206AD" w:rsidP="00D757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Забайкальский ИРО «Реализация требований обновленных </w:t>
            </w: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ФГОС ООО, ФГОС СОО в работе учителя физической культуры». Январь-февраль 2023 г.72 ч. </w:t>
            </w:r>
          </w:p>
        </w:tc>
        <w:tc>
          <w:tcPr>
            <w:tcW w:w="1076" w:type="dxa"/>
          </w:tcPr>
          <w:p w:rsidR="00031986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93" w:type="dxa"/>
            <w:shd w:val="clear" w:color="auto" w:fill="auto"/>
          </w:tcPr>
          <w:p w:rsidR="00031986" w:rsidRPr="00A30FE4" w:rsidRDefault="004B57FD" w:rsidP="002B37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BF5A9E" w:rsidRPr="00A30FE4" w:rsidRDefault="00BF5A9E" w:rsidP="00BF5A9E">
      <w:pPr>
        <w:rPr>
          <w:rFonts w:ascii="Times New Roman" w:hAnsi="Times New Roman" w:cs="Times New Roman"/>
          <w:sz w:val="28"/>
          <w:szCs w:val="28"/>
        </w:rPr>
      </w:pPr>
    </w:p>
    <w:p w:rsidR="00BF5A9E" w:rsidRPr="00A30FE4" w:rsidRDefault="00BF5A9E" w:rsidP="00BF5A9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Самообразование педагогов.</w:t>
      </w:r>
    </w:p>
    <w:tbl>
      <w:tblPr>
        <w:tblW w:w="1032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243"/>
        <w:gridCol w:w="4887"/>
        <w:gridCol w:w="2687"/>
      </w:tblGrid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</w:tr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Шаньгина М.А.</w:t>
            </w:r>
          </w:p>
        </w:tc>
        <w:tc>
          <w:tcPr>
            <w:tcW w:w="4887" w:type="dxa"/>
          </w:tcPr>
          <w:p w:rsidR="00BF5A9E" w:rsidRPr="00A30FE4" w:rsidRDefault="00A17338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Самостоятельность ученика как условие развития ФГ.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Открытые уроки внутри школы.</w:t>
            </w:r>
          </w:p>
        </w:tc>
      </w:tr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Ильюк А.А.</w:t>
            </w:r>
          </w:p>
        </w:tc>
        <w:tc>
          <w:tcPr>
            <w:tcW w:w="48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Техника активно-продуктивного чтения.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Выступление на МО, педсоветах.</w:t>
            </w:r>
            <w:r w:rsidR="004B57FD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урок.</w:t>
            </w:r>
          </w:p>
        </w:tc>
      </w:tr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Толстых Е.В.</w:t>
            </w:r>
          </w:p>
        </w:tc>
        <w:tc>
          <w:tcPr>
            <w:tcW w:w="4887" w:type="dxa"/>
          </w:tcPr>
          <w:p w:rsidR="00BF5A9E" w:rsidRPr="00A30FE4" w:rsidRDefault="00200117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Развитие ФГ при работе с научно-познавательными текстами в начальной школе.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педсовете.</w:t>
            </w:r>
          </w:p>
        </w:tc>
      </w:tr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Алтынникова О.К.</w:t>
            </w:r>
          </w:p>
        </w:tc>
        <w:tc>
          <w:tcPr>
            <w:tcW w:w="48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Применение нетрадиционных техник рисования.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работ учащихся в школе.</w:t>
            </w:r>
          </w:p>
        </w:tc>
      </w:tr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4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Подрезов В.В.</w:t>
            </w:r>
          </w:p>
        </w:tc>
        <w:tc>
          <w:tcPr>
            <w:tcW w:w="4887" w:type="dxa"/>
          </w:tcPr>
          <w:p w:rsidR="00BF5A9E" w:rsidRPr="00A30FE4" w:rsidRDefault="00A17338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 на уроках как основа формирования ФГ.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семинарах внутри школы.</w:t>
            </w:r>
            <w:r w:rsidR="004B57FD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урок.</w:t>
            </w:r>
          </w:p>
        </w:tc>
      </w:tr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3" w:type="dxa"/>
          </w:tcPr>
          <w:p w:rsidR="00BF5A9E" w:rsidRPr="00A30FE4" w:rsidRDefault="00031986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Марков В.В.</w:t>
            </w:r>
          </w:p>
        </w:tc>
        <w:tc>
          <w:tcPr>
            <w:tcW w:w="4887" w:type="dxa"/>
          </w:tcPr>
          <w:p w:rsidR="00BF5A9E" w:rsidRPr="00A30FE4" w:rsidRDefault="00031986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на уроках физической культуры.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педсоветах, заседаниях МО.</w:t>
            </w:r>
          </w:p>
        </w:tc>
      </w:tr>
      <w:tr w:rsidR="00BF5A9E" w:rsidRPr="00A30FE4" w:rsidTr="00A17338">
        <w:trPr>
          <w:trHeight w:val="750"/>
        </w:trPr>
        <w:tc>
          <w:tcPr>
            <w:tcW w:w="50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3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Артёмова Е.Г.</w:t>
            </w:r>
          </w:p>
        </w:tc>
        <w:tc>
          <w:tcPr>
            <w:tcW w:w="4887" w:type="dxa"/>
          </w:tcPr>
          <w:p w:rsidR="00BF5A9E" w:rsidRPr="00A30FE4" w:rsidRDefault="00A17338" w:rsidP="002B3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Смысловое чтение</w:t>
            </w:r>
            <w:r w:rsidR="00200117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основа формирования читательских умений.</w:t>
            </w:r>
          </w:p>
        </w:tc>
        <w:tc>
          <w:tcPr>
            <w:tcW w:w="2687" w:type="dxa"/>
          </w:tcPr>
          <w:p w:rsidR="00BF5A9E" w:rsidRPr="00A30FE4" w:rsidRDefault="00BF5A9E" w:rsidP="002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 на социальных сайтах, участие в конкурсах.</w:t>
            </w:r>
            <w:r w:rsidR="004B57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Открытый урок.</w:t>
            </w:r>
          </w:p>
        </w:tc>
      </w:tr>
    </w:tbl>
    <w:p w:rsidR="00BF5A9E" w:rsidRPr="00A30FE4" w:rsidRDefault="00BF5A9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Проведение открытых уроков.</w:t>
      </w:r>
    </w:p>
    <w:tbl>
      <w:tblPr>
        <w:tblW w:w="94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2265"/>
        <w:gridCol w:w="2669"/>
        <w:gridCol w:w="2511"/>
      </w:tblGrid>
      <w:tr w:rsidR="00936833" w:rsidRPr="00A30FE4" w:rsidTr="003C507C">
        <w:trPr>
          <w:trHeight w:val="480"/>
        </w:trPr>
        <w:tc>
          <w:tcPr>
            <w:tcW w:w="1990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65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69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11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36833" w:rsidRPr="00A30FE4" w:rsidTr="003C507C">
        <w:trPr>
          <w:trHeight w:val="480"/>
        </w:trPr>
        <w:tc>
          <w:tcPr>
            <w:tcW w:w="1990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Алтынникова О.К.</w:t>
            </w:r>
          </w:p>
        </w:tc>
        <w:tc>
          <w:tcPr>
            <w:tcW w:w="2265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69" w:type="dxa"/>
          </w:tcPr>
          <w:p w:rsidR="00936833" w:rsidRPr="00A30FE4" w:rsidRDefault="0031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Страна восходящего солнца. Праздник цветения сакуры. (4</w:t>
            </w:r>
            <w:r w:rsidR="00936833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511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Проведён</w:t>
            </w:r>
            <w:proofErr w:type="gram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уровне, отмечается активность ребят, в конце урока оформлена выставка работ учащихся.</w:t>
            </w:r>
            <w:r w:rsidR="00310354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Дети творчески подошли к </w:t>
            </w:r>
            <w:r w:rsidR="004B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</w:t>
            </w:r>
            <w:r w:rsidR="003976B8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  <w:r w:rsidR="00310354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получились красочными и интересными.</w:t>
            </w:r>
          </w:p>
        </w:tc>
      </w:tr>
      <w:tr w:rsidR="00936833" w:rsidRPr="00A30FE4" w:rsidTr="003C507C">
        <w:trPr>
          <w:trHeight w:val="480"/>
        </w:trPr>
        <w:tc>
          <w:tcPr>
            <w:tcW w:w="1990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Ильюк А.А.</w:t>
            </w:r>
          </w:p>
        </w:tc>
        <w:tc>
          <w:tcPr>
            <w:tcW w:w="2265" w:type="dxa"/>
          </w:tcPr>
          <w:p w:rsidR="00936833" w:rsidRPr="00A30FE4" w:rsidRDefault="009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9" w:type="dxa"/>
          </w:tcPr>
          <w:p w:rsidR="00E40FBF" w:rsidRPr="00A30FE4" w:rsidRDefault="00310354" w:rsidP="0031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Общение. 6 класс. ( Урок </w:t>
            </w:r>
            <w:proofErr w:type="gram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утешествие)</w:t>
            </w:r>
          </w:p>
        </w:tc>
        <w:tc>
          <w:tcPr>
            <w:tcW w:w="2511" w:type="dxa"/>
          </w:tcPr>
          <w:p w:rsidR="00E40FBF" w:rsidRPr="00A30FE4" w:rsidRDefault="00E4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Урок проведён на высоком методическом уровне. Проведена индивидуальная работа. Ребята отчёты оформили в виде презентаций, альбомов, буклетов.</w:t>
            </w:r>
            <w:r w:rsidR="00310354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проведена в виде ролевых игр.</w:t>
            </w:r>
          </w:p>
        </w:tc>
      </w:tr>
      <w:tr w:rsidR="00E40FBF" w:rsidRPr="00A30FE4" w:rsidTr="003C507C">
        <w:trPr>
          <w:trHeight w:val="480"/>
        </w:trPr>
        <w:tc>
          <w:tcPr>
            <w:tcW w:w="1990" w:type="dxa"/>
          </w:tcPr>
          <w:p w:rsidR="00E40FBF" w:rsidRPr="00A30FE4" w:rsidRDefault="0031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Шаньгина М.А.</w:t>
            </w:r>
          </w:p>
        </w:tc>
        <w:tc>
          <w:tcPr>
            <w:tcW w:w="2265" w:type="dxa"/>
          </w:tcPr>
          <w:p w:rsidR="00E40FBF" w:rsidRPr="00A30FE4" w:rsidRDefault="0031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9" w:type="dxa"/>
          </w:tcPr>
          <w:p w:rsidR="00E40FBF" w:rsidRPr="00A30FE4" w:rsidRDefault="0001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словообразование. 6 класс.</w:t>
            </w:r>
          </w:p>
        </w:tc>
        <w:tc>
          <w:tcPr>
            <w:tcW w:w="2511" w:type="dxa"/>
          </w:tcPr>
          <w:p w:rsidR="00E40FBF" w:rsidRPr="00A30FE4" w:rsidRDefault="0057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Урок проведён в соответствии с требованиями ФГОС, на уроке используется презентация, </w:t>
            </w:r>
            <w:r w:rsidRPr="00A30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энциклопедии, карточки, чередуются виды работ, учащиеся приготовили интересные сообщения.</w:t>
            </w:r>
            <w:r w:rsidR="000127D6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Урок проведен в форме </w:t>
            </w:r>
            <w:proofErr w:type="spellStart"/>
            <w:r w:rsidR="000127D6" w:rsidRPr="00A30FE4"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  <w:r w:rsidR="000127D6" w:rsidRPr="00A30FE4">
              <w:rPr>
                <w:rFonts w:ascii="Times New Roman" w:hAnsi="Times New Roman" w:cs="Times New Roman"/>
                <w:sz w:val="28"/>
                <w:szCs w:val="28"/>
              </w:rPr>
              <w:t>. Выявлены «Знатоки русского языка»</w:t>
            </w:r>
          </w:p>
        </w:tc>
      </w:tr>
      <w:tr w:rsidR="00E40FBF" w:rsidRPr="00A30FE4" w:rsidTr="003C507C">
        <w:trPr>
          <w:trHeight w:val="480"/>
        </w:trPr>
        <w:tc>
          <w:tcPr>
            <w:tcW w:w="1990" w:type="dxa"/>
          </w:tcPr>
          <w:p w:rsidR="00E40FBF" w:rsidRPr="00A30FE4" w:rsidRDefault="00E4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Артёмова Е.Г.</w:t>
            </w:r>
          </w:p>
        </w:tc>
        <w:tc>
          <w:tcPr>
            <w:tcW w:w="2265" w:type="dxa"/>
          </w:tcPr>
          <w:p w:rsidR="00E40FBF" w:rsidRPr="00A30FE4" w:rsidRDefault="006D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9" w:type="dxa"/>
          </w:tcPr>
          <w:p w:rsidR="00E40FBF" w:rsidRPr="00A30FE4" w:rsidRDefault="006D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  <w:r w:rsidR="000127D6" w:rsidRPr="00A30FE4">
              <w:rPr>
                <w:rFonts w:ascii="Times New Roman" w:hAnsi="Times New Roman" w:cs="Times New Roman"/>
                <w:sz w:val="28"/>
                <w:szCs w:val="28"/>
              </w:rPr>
              <w:t>по теме: «Наречие»,7</w:t>
            </w: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2511" w:type="dxa"/>
          </w:tcPr>
          <w:p w:rsidR="00E40FBF" w:rsidRPr="00A30FE4" w:rsidRDefault="006D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Урок проведён на высоком методическом уровне. На уроке используется презентация учителя, элементы квест-игры. Ребята показали высокий уровень знаний по теме.</w:t>
            </w:r>
            <w:r w:rsidR="000127D6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исследовательская работа с </w:t>
            </w:r>
            <w:r w:rsidR="000127D6" w:rsidRPr="00A30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маршрутных листов.</w:t>
            </w:r>
          </w:p>
        </w:tc>
      </w:tr>
    </w:tbl>
    <w:p w:rsidR="00BF5A9E" w:rsidRPr="00A30FE4" w:rsidRDefault="00BF5A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0"/>
      </w:tblGrid>
      <w:tr w:rsidR="00943F6C" w:rsidRPr="00A30FE4" w:rsidTr="00943F6C">
        <w:trPr>
          <w:trHeight w:val="1185"/>
        </w:trPr>
        <w:tc>
          <w:tcPr>
            <w:tcW w:w="9090" w:type="dxa"/>
          </w:tcPr>
          <w:p w:rsidR="00943F6C" w:rsidRPr="00A30FE4" w:rsidRDefault="00943F6C" w:rsidP="00943F6C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b/>
                <w:sz w:val="28"/>
                <w:szCs w:val="28"/>
              </w:rPr>
              <w:t>При анализе уроков отмечается</w:t>
            </w: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: учителя используют разнообразные формы работы, используют ИКТ, работают над формированием ФГ учащихся</w:t>
            </w:r>
            <w:r w:rsidR="008074F5" w:rsidRPr="00A30FE4">
              <w:rPr>
                <w:rFonts w:ascii="Times New Roman" w:hAnsi="Times New Roman" w:cs="Times New Roman"/>
                <w:sz w:val="28"/>
                <w:szCs w:val="28"/>
              </w:rPr>
              <w:t>, учат учащихся самостоятельно добывать знания.</w:t>
            </w:r>
          </w:p>
          <w:p w:rsidR="00943F6C" w:rsidRPr="00A30FE4" w:rsidRDefault="00943F6C" w:rsidP="00943F6C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486" w:rsidRPr="00A30FE4" w:rsidRDefault="00080486">
      <w:pPr>
        <w:rPr>
          <w:rFonts w:ascii="Times New Roman" w:hAnsi="Times New Roman" w:cs="Times New Roman"/>
          <w:sz w:val="28"/>
          <w:szCs w:val="28"/>
        </w:rPr>
      </w:pPr>
    </w:p>
    <w:p w:rsidR="00E40FBF" w:rsidRPr="00A30FE4" w:rsidRDefault="00E40FBF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Проведение предметных недель.</w:t>
      </w:r>
    </w:p>
    <w:tbl>
      <w:tblPr>
        <w:tblW w:w="94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2235"/>
        <w:gridCol w:w="5205"/>
      </w:tblGrid>
      <w:tr w:rsidR="00E40FBF" w:rsidRPr="00A30FE4" w:rsidTr="006A27B9">
        <w:trPr>
          <w:trHeight w:val="735"/>
        </w:trPr>
        <w:tc>
          <w:tcPr>
            <w:tcW w:w="2040" w:type="dxa"/>
          </w:tcPr>
          <w:p w:rsidR="00E40FBF" w:rsidRPr="00A30FE4" w:rsidRDefault="00E40FBF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35" w:type="dxa"/>
          </w:tcPr>
          <w:p w:rsidR="00E40FBF" w:rsidRPr="00A30FE4" w:rsidRDefault="00E40FBF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205" w:type="dxa"/>
          </w:tcPr>
          <w:p w:rsidR="00E40FBF" w:rsidRPr="00A30FE4" w:rsidRDefault="0054382B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40FBF" w:rsidRPr="00A30FE4">
              <w:rPr>
                <w:rFonts w:ascii="Times New Roman" w:hAnsi="Times New Roman" w:cs="Times New Roman"/>
                <w:sz w:val="28"/>
                <w:szCs w:val="28"/>
              </w:rPr>
              <w:t>езультаты</w:t>
            </w:r>
          </w:p>
        </w:tc>
      </w:tr>
      <w:tr w:rsidR="0054382B" w:rsidRPr="00A30FE4" w:rsidTr="006A27B9">
        <w:trPr>
          <w:trHeight w:val="735"/>
        </w:trPr>
        <w:tc>
          <w:tcPr>
            <w:tcW w:w="2040" w:type="dxa"/>
          </w:tcPr>
          <w:p w:rsidR="0054382B" w:rsidRPr="00A30FE4" w:rsidRDefault="000127D6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Неделя географии</w:t>
            </w:r>
          </w:p>
        </w:tc>
        <w:tc>
          <w:tcPr>
            <w:tcW w:w="2235" w:type="dxa"/>
          </w:tcPr>
          <w:p w:rsidR="0054382B" w:rsidRPr="00A30FE4" w:rsidRDefault="009729F6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Артемова Е.Г.</w:t>
            </w:r>
          </w:p>
        </w:tc>
        <w:tc>
          <w:tcPr>
            <w:tcW w:w="5205" w:type="dxa"/>
          </w:tcPr>
          <w:p w:rsidR="0054382B" w:rsidRPr="00A30FE4" w:rsidRDefault="0054382B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Мероприятия: викторина «</w:t>
            </w:r>
            <w:r w:rsidR="009729F6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Знатоки географии». КВН «Великие путешественники и первооткрыватели». Конкурс рассказов, загадок, шарад. Всего участников 12. </w:t>
            </w: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Победители награждены Грамотами и сладкими подарками.</w:t>
            </w:r>
          </w:p>
        </w:tc>
      </w:tr>
      <w:tr w:rsidR="0054382B" w:rsidRPr="00A30FE4" w:rsidTr="006A27B9">
        <w:trPr>
          <w:trHeight w:val="735"/>
        </w:trPr>
        <w:tc>
          <w:tcPr>
            <w:tcW w:w="2040" w:type="dxa"/>
          </w:tcPr>
          <w:p w:rsidR="0054382B" w:rsidRPr="00A30FE4" w:rsidRDefault="009729F6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Неделя биологии</w:t>
            </w:r>
          </w:p>
        </w:tc>
        <w:tc>
          <w:tcPr>
            <w:tcW w:w="2235" w:type="dxa"/>
          </w:tcPr>
          <w:p w:rsidR="0054382B" w:rsidRPr="00A30FE4" w:rsidRDefault="009729F6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5205" w:type="dxa"/>
          </w:tcPr>
          <w:p w:rsidR="0054382B" w:rsidRPr="00A30FE4" w:rsidRDefault="009729F6" w:rsidP="006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6A27B9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экологических рисунков и плакатов «Земля –</w:t>
            </w:r>
            <w:r w:rsidR="00C84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7B9"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наш общий дом». Фотоконкурс «Природа рядом». Акция по сбору батареек. </w:t>
            </w:r>
            <w:r w:rsidR="006A27B9" w:rsidRPr="00A30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Интеллектуальная игра «Черный ящик»</w:t>
            </w:r>
          </w:p>
        </w:tc>
      </w:tr>
      <w:tr w:rsidR="006A27B9" w:rsidRPr="00A30FE4" w:rsidTr="006A27B9">
        <w:trPr>
          <w:trHeight w:val="456"/>
        </w:trPr>
        <w:tc>
          <w:tcPr>
            <w:tcW w:w="9480" w:type="dxa"/>
            <w:gridSpan w:val="3"/>
          </w:tcPr>
          <w:p w:rsidR="006A27B9" w:rsidRPr="00A30FE4" w:rsidRDefault="006A27B9" w:rsidP="006A27B9">
            <w:pPr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Выводы: </w:t>
            </w: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мероприятия Недель были подобраны с учетом возрастных особенностей. Все мероприятия были тщательно спланированы, проведены в очень интересной форме, ребята узнали много нового и интересного.</w:t>
            </w:r>
          </w:p>
        </w:tc>
      </w:tr>
    </w:tbl>
    <w:p w:rsidR="00202E74" w:rsidRPr="00A30FE4" w:rsidRDefault="00202E74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b/>
          <w:sz w:val="28"/>
          <w:szCs w:val="28"/>
        </w:rPr>
        <w:t>Участие в предметных олимпиадах</w:t>
      </w:r>
      <w:r w:rsidRPr="00A30FE4">
        <w:rPr>
          <w:rFonts w:ascii="Times New Roman" w:hAnsi="Times New Roman" w:cs="Times New Roman"/>
          <w:sz w:val="28"/>
          <w:szCs w:val="28"/>
        </w:rPr>
        <w:t>. В школе проведены олимпиады по всем предметам. В муниципальном этапе приняли участие следующие учащиеся:</w:t>
      </w:r>
    </w:p>
    <w:tbl>
      <w:tblPr>
        <w:tblW w:w="962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1"/>
        <w:gridCol w:w="2229"/>
        <w:gridCol w:w="865"/>
        <w:gridCol w:w="2171"/>
        <w:gridCol w:w="2323"/>
      </w:tblGrid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200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6" w:type="dxa"/>
          </w:tcPr>
          <w:p w:rsidR="00C84BE3" w:rsidRPr="00A30FE4" w:rsidRDefault="00C84BE3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21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00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6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21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00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" w:type="dxa"/>
          </w:tcPr>
          <w:p w:rsidR="00C84BE3" w:rsidRPr="00A30FE4" w:rsidRDefault="00C84BE3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В.В.</w:t>
            </w:r>
          </w:p>
        </w:tc>
        <w:tc>
          <w:tcPr>
            <w:tcW w:w="2621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00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" w:type="dxa"/>
          </w:tcPr>
          <w:p w:rsidR="00C84BE3" w:rsidRPr="00A30FE4" w:rsidRDefault="00C84BE3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Е.Г.</w:t>
            </w:r>
          </w:p>
        </w:tc>
        <w:tc>
          <w:tcPr>
            <w:tcW w:w="2621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Тихонова Оля</w:t>
            </w:r>
          </w:p>
        </w:tc>
        <w:tc>
          <w:tcPr>
            <w:tcW w:w="200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6" w:type="dxa"/>
          </w:tcPr>
          <w:p w:rsidR="00C84BE3" w:rsidRPr="00A30FE4" w:rsidRDefault="00C84BE3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21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Моисеева Света</w:t>
            </w:r>
          </w:p>
        </w:tc>
        <w:tc>
          <w:tcPr>
            <w:tcW w:w="200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" w:type="dxa"/>
          </w:tcPr>
          <w:p w:rsidR="00C84BE3" w:rsidRPr="00A30FE4" w:rsidRDefault="00C84BE3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Марков В.</w:t>
            </w:r>
            <w:proofErr w:type="gram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21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Света</w:t>
            </w:r>
          </w:p>
        </w:tc>
        <w:tc>
          <w:tcPr>
            <w:tcW w:w="200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" w:type="dxa"/>
          </w:tcPr>
          <w:p w:rsidR="00C84BE3" w:rsidRPr="00A30FE4" w:rsidRDefault="00C84BE3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Е.Г.</w:t>
            </w:r>
          </w:p>
        </w:tc>
        <w:tc>
          <w:tcPr>
            <w:tcW w:w="2621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Илья</w:t>
            </w:r>
          </w:p>
        </w:tc>
        <w:tc>
          <w:tcPr>
            <w:tcW w:w="2007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" w:type="dxa"/>
          </w:tcPr>
          <w:p w:rsidR="00C84BE3" w:rsidRPr="00A30FE4" w:rsidRDefault="009C07F9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:rsidR="00C84BE3" w:rsidRPr="00A30FE4" w:rsidRDefault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Марков В.В.</w:t>
            </w:r>
          </w:p>
        </w:tc>
        <w:tc>
          <w:tcPr>
            <w:tcW w:w="2621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2007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6" w:type="dxa"/>
          </w:tcPr>
          <w:p w:rsidR="00C84BE3" w:rsidRPr="00A30FE4" w:rsidRDefault="009C07F9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21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84BE3" w:rsidRPr="00A30FE4" w:rsidTr="00C84BE3">
        <w:trPr>
          <w:trHeight w:val="465"/>
        </w:trPr>
        <w:tc>
          <w:tcPr>
            <w:tcW w:w="2278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007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6" w:type="dxa"/>
          </w:tcPr>
          <w:p w:rsidR="00C84BE3" w:rsidRPr="00A30FE4" w:rsidRDefault="009C07F9" w:rsidP="00C8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21" w:type="dxa"/>
          </w:tcPr>
          <w:p w:rsidR="00C84BE3" w:rsidRPr="00A30FE4" w:rsidRDefault="009C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E36C64" w:rsidRDefault="009C07F9">
      <w:pPr>
        <w:rPr>
          <w:rFonts w:ascii="Times New Roman" w:hAnsi="Times New Roman" w:cs="Times New Roman"/>
          <w:sz w:val="28"/>
          <w:szCs w:val="28"/>
        </w:rPr>
      </w:pPr>
      <w:r w:rsidRPr="009C07F9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приняли участие 5 учащихся, что составляет 71%.</w:t>
      </w:r>
    </w:p>
    <w:p w:rsidR="009C07F9" w:rsidRPr="009C07F9" w:rsidRDefault="00C74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активные педагоги: Марков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Артемова Е.Г.</w:t>
      </w:r>
    </w:p>
    <w:p w:rsidR="00E53E0A" w:rsidRPr="00A30FE4" w:rsidRDefault="00E53E0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5"/>
        <w:gridCol w:w="2700"/>
        <w:gridCol w:w="3855"/>
      </w:tblGrid>
      <w:tr w:rsidR="00E36C64" w:rsidRPr="00A30FE4" w:rsidTr="00E36C64">
        <w:trPr>
          <w:trHeight w:val="435"/>
        </w:trPr>
        <w:tc>
          <w:tcPr>
            <w:tcW w:w="2865" w:type="dxa"/>
          </w:tcPr>
          <w:p w:rsidR="00E36C64" w:rsidRPr="00A30FE4" w:rsidRDefault="00E36C64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700" w:type="dxa"/>
          </w:tcPr>
          <w:p w:rsidR="00E36C64" w:rsidRPr="00A30FE4" w:rsidRDefault="00E36C64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3855" w:type="dxa"/>
          </w:tcPr>
          <w:p w:rsidR="00E36C64" w:rsidRPr="00A30FE4" w:rsidRDefault="00E36C64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36C64" w:rsidRPr="00A30FE4" w:rsidTr="00E36C64">
        <w:trPr>
          <w:trHeight w:val="435"/>
        </w:trPr>
        <w:tc>
          <w:tcPr>
            <w:tcW w:w="2865" w:type="dxa"/>
          </w:tcPr>
          <w:p w:rsidR="00E36C64" w:rsidRPr="00A30FE4" w:rsidRDefault="006A27B9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Ильюк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00" w:type="dxa"/>
          </w:tcPr>
          <w:p w:rsidR="00E36C64" w:rsidRPr="00A30FE4" w:rsidRDefault="00E36C64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 «К вершинам мастерства»</w:t>
            </w:r>
            <w:r w:rsidR="00951C5D" w:rsidRPr="00A30FE4">
              <w:rPr>
                <w:rFonts w:ascii="Times New Roman" w:hAnsi="Times New Roman" w:cs="Times New Roman"/>
                <w:sz w:val="28"/>
                <w:szCs w:val="28"/>
              </w:rPr>
              <w:t>. Разработка урока истории в 5 классе.</w:t>
            </w:r>
          </w:p>
        </w:tc>
        <w:tc>
          <w:tcPr>
            <w:tcW w:w="3855" w:type="dxa"/>
          </w:tcPr>
          <w:p w:rsidR="00E36C64" w:rsidRPr="00A30FE4" w:rsidRDefault="00E36C64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1C5D" w:rsidRPr="00A30FE4" w:rsidTr="00E36C64">
        <w:trPr>
          <w:trHeight w:val="435"/>
        </w:trPr>
        <w:tc>
          <w:tcPr>
            <w:tcW w:w="2865" w:type="dxa"/>
          </w:tcPr>
          <w:p w:rsidR="00951C5D" w:rsidRPr="00A30FE4" w:rsidRDefault="00951C5D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A30FE4">
              <w:rPr>
                <w:rFonts w:ascii="Times New Roman" w:hAnsi="Times New Roman" w:cs="Times New Roman"/>
                <w:sz w:val="28"/>
                <w:szCs w:val="28"/>
              </w:rPr>
              <w:t xml:space="preserve"> О.К. </w:t>
            </w:r>
          </w:p>
        </w:tc>
        <w:tc>
          <w:tcPr>
            <w:tcW w:w="2700" w:type="dxa"/>
          </w:tcPr>
          <w:p w:rsidR="00951C5D" w:rsidRPr="00A30FE4" w:rsidRDefault="00951C5D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конкурса «Учитель года»</w:t>
            </w:r>
          </w:p>
        </w:tc>
        <w:tc>
          <w:tcPr>
            <w:tcW w:w="3855" w:type="dxa"/>
          </w:tcPr>
          <w:p w:rsidR="00951C5D" w:rsidRPr="00A30FE4" w:rsidRDefault="00951C5D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hAnsi="Times New Roman" w:cs="Times New Roman"/>
                <w:sz w:val="28"/>
                <w:szCs w:val="28"/>
              </w:rPr>
              <w:t>3 место.</w:t>
            </w:r>
          </w:p>
        </w:tc>
      </w:tr>
      <w:tr w:rsidR="00951C5D" w:rsidRPr="00A30FE4" w:rsidTr="00E36C64">
        <w:trPr>
          <w:trHeight w:val="435"/>
        </w:trPr>
        <w:tc>
          <w:tcPr>
            <w:tcW w:w="2865" w:type="dxa"/>
          </w:tcPr>
          <w:p w:rsidR="00951C5D" w:rsidRPr="00A30FE4" w:rsidRDefault="00951C5D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51C5D" w:rsidRPr="00A30FE4" w:rsidRDefault="00951C5D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951C5D" w:rsidRPr="00A30FE4" w:rsidRDefault="00951C5D" w:rsidP="00E36C64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E74" w:rsidRPr="00A30FE4" w:rsidRDefault="00CE3A5F" w:rsidP="00202E74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0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Самые </w:t>
      </w:r>
      <w:r w:rsidR="00951C5D" w:rsidRPr="00A30FE4">
        <w:rPr>
          <w:rFonts w:ascii="Times New Roman" w:eastAsia="Calibri" w:hAnsi="Times New Roman" w:cs="Times New Roman"/>
          <w:b/>
          <w:bCs/>
          <w:sz w:val="28"/>
          <w:szCs w:val="28"/>
        </w:rPr>
        <w:t>продуктивные заседания МО в 2022-2023</w:t>
      </w:r>
      <w:r w:rsidR="00202E74" w:rsidRPr="00A30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году.</w:t>
      </w:r>
    </w:p>
    <w:p w:rsidR="00951C5D" w:rsidRPr="00A30FE4" w:rsidRDefault="00951C5D" w:rsidP="00202E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E74" w:rsidRPr="00A30FE4" w:rsidRDefault="00F84F7A" w:rsidP="00202E74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Заседание № 2</w:t>
      </w:r>
      <w:r w:rsidR="00202E74"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(</w:t>
      </w:r>
      <w:r w:rsidR="00382668"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дека</w:t>
      </w:r>
      <w:r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брь</w:t>
      </w:r>
      <w:r w:rsidR="00202E74"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:rsidR="00202E74" w:rsidRPr="00A30FE4" w:rsidRDefault="00951C5D" w:rsidP="00951C5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:С</w:t>
      </w:r>
      <w:proofErr w:type="gramEnd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овременный</w:t>
      </w:r>
      <w:proofErr w:type="spellEnd"/>
      <w:r w:rsidRPr="00A3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 как условие выхода на новые образовательные результаты в ходе реализации стандартов третьего поколения.</w:t>
      </w:r>
      <w:r w:rsidR="00202E74" w:rsidRPr="00A30FE4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202E74" w:rsidRPr="00A30FE4" w:rsidRDefault="00202E74" w:rsidP="00202E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План заседания: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"/>
        <w:gridCol w:w="9180"/>
      </w:tblGrid>
      <w:tr w:rsidR="00202E74" w:rsidRPr="00A30FE4" w:rsidTr="002B37D3">
        <w:tc>
          <w:tcPr>
            <w:tcW w:w="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202E74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951C5D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Современный урок как условие выхода на новые образовательные результаты в ходе реализации стандартов третьего поколени</w:t>
            </w:r>
            <w:proofErr w:type="gramStart"/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382668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375D4B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ИльюкА.А</w:t>
            </w:r>
            <w:proofErr w:type="spellEnd"/>
            <w:r w:rsidR="00375D4B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  <w:r w:rsidR="00382668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конструктором рабочих программ, предложен алгоритм разработки технологической карты урока.</w:t>
            </w:r>
          </w:p>
        </w:tc>
      </w:tr>
      <w:tr w:rsidR="00202E74" w:rsidRPr="00A30FE4" w:rsidTr="002B37D3">
        <w:tc>
          <w:tcPr>
            <w:tcW w:w="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202E74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382668" w:rsidP="00375D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подготовки к итоговому устному собеседованию по русскому языку 9 класс.</w:t>
            </w:r>
          </w:p>
        </w:tc>
      </w:tr>
      <w:tr w:rsidR="00202E74" w:rsidRPr="00A30FE4" w:rsidTr="002B37D3">
        <w:tc>
          <w:tcPr>
            <w:tcW w:w="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202E74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375D4B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банка открытых заданий. РЭШ. (Подрезов В.В.)</w:t>
            </w:r>
          </w:p>
        </w:tc>
      </w:tr>
      <w:tr w:rsidR="00202E74" w:rsidRPr="00A30FE4" w:rsidTr="002B37D3">
        <w:tc>
          <w:tcPr>
            <w:tcW w:w="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375D4B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375D4B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педагогов.</w:t>
            </w:r>
            <w:r w:rsidR="00382668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Выявление затруднений.</w:t>
            </w:r>
          </w:p>
        </w:tc>
      </w:tr>
      <w:tr w:rsidR="00202E74" w:rsidRPr="00A30FE4" w:rsidTr="002B37D3">
        <w:tc>
          <w:tcPr>
            <w:tcW w:w="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375D4B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02E74"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74" w:rsidRPr="00A30FE4" w:rsidRDefault="00382668" w:rsidP="00202E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FE4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проведения тренировочных предметных экзаменов.</w:t>
            </w:r>
          </w:p>
        </w:tc>
      </w:tr>
    </w:tbl>
    <w:p w:rsidR="00202E74" w:rsidRPr="00A30FE4" w:rsidRDefault="00202E74" w:rsidP="00202E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02E74" w:rsidRPr="00A30FE4" w:rsidRDefault="00375D4B" w:rsidP="00202E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Заседание  №3 </w:t>
      </w:r>
      <w:r w:rsidR="00382668"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(февраль</w:t>
      </w:r>
      <w:r w:rsidR="00202E74"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:rsidR="00202E74" w:rsidRPr="00A30FE4" w:rsidRDefault="00202E74" w:rsidP="00202E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E74" w:rsidRPr="00A30FE4" w:rsidRDefault="00202E74" w:rsidP="00202E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b/>
          <w:bCs/>
          <w:sz w:val="28"/>
          <w:szCs w:val="28"/>
        </w:rPr>
        <w:t> Тема: </w:t>
      </w:r>
      <w:r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="00375D4B"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Смысловое чтение как один из способов формирования ФГ»</w:t>
      </w:r>
      <w:r w:rsidRPr="00A30FE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(Круглый стол).</w:t>
      </w:r>
    </w:p>
    <w:p w:rsidR="00202E74" w:rsidRPr="00A30FE4" w:rsidRDefault="002D4DF0" w:rsidP="00202E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План заседания:</w:t>
      </w:r>
    </w:p>
    <w:p w:rsidR="002D4DF0" w:rsidRPr="00A30FE4" w:rsidRDefault="002D4DF0" w:rsidP="002D4DF0">
      <w:pPr>
        <w:pStyle w:val="a3"/>
        <w:numPr>
          <w:ilvl w:val="1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Доклад « Смысловое чтение как один из способов формирования ФГ»</w:t>
      </w:r>
    </w:p>
    <w:p w:rsidR="002D4DF0" w:rsidRPr="00A30FE4" w:rsidRDefault="002D4DF0" w:rsidP="002D4DF0">
      <w:pPr>
        <w:pStyle w:val="a3"/>
        <w:numPr>
          <w:ilvl w:val="1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Мастер-класс «Работа с историческими источниками на уроках истории в 5 классе». Урок на тему « Вавилонский царь Хаммурапи и его законы».</w:t>
      </w:r>
    </w:p>
    <w:p w:rsidR="002D4DF0" w:rsidRPr="00A30FE4" w:rsidRDefault="002D4DF0" w:rsidP="002D4DF0">
      <w:pPr>
        <w:pStyle w:val="a3"/>
        <w:numPr>
          <w:ilvl w:val="1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Анализ рассказа В.Астафьева «Хвостик». Толстых Е.В. (мастер-класс).</w:t>
      </w:r>
    </w:p>
    <w:p w:rsidR="007A344D" w:rsidRPr="00A30FE4" w:rsidRDefault="007A344D" w:rsidP="007A34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  <w:r w:rsidRPr="00A30FE4">
        <w:rPr>
          <w:rFonts w:ascii="Times New Roman" w:hAnsi="Times New Roman" w:cs="Times New Roman"/>
          <w:b/>
          <w:bCs/>
          <w:sz w:val="28"/>
          <w:szCs w:val="28"/>
        </w:rPr>
        <w:t>Выводы о выполнении поставленных задач и достижении целей</w:t>
      </w:r>
    </w:p>
    <w:p w:rsidR="007A344D" w:rsidRPr="00A30FE4" w:rsidRDefault="007A344D" w:rsidP="007A344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 xml:space="preserve">1. Методическая работа способствовала росту педагогического мастерства учителя, повышению качества учебно-воспитательного процесса; </w:t>
      </w:r>
    </w:p>
    <w:p w:rsidR="007A344D" w:rsidRPr="00A30FE4" w:rsidRDefault="007A344D" w:rsidP="007A344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 xml:space="preserve"> 2. Отмечается значительный рост активности учителей по повышению квалификации через дистанционные курсы. </w:t>
      </w:r>
    </w:p>
    <w:p w:rsidR="007A344D" w:rsidRPr="00A30FE4" w:rsidRDefault="007A344D" w:rsidP="007A344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 xml:space="preserve"> 3. Заинтересованность педагогов школы в позитивном изменении качества учебного процесса способствовала продолжению роста профессионального мастерства учителей; </w:t>
      </w:r>
    </w:p>
    <w:p w:rsidR="00A17DA0" w:rsidRPr="00A30FE4" w:rsidRDefault="00202E74" w:rsidP="002D4D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0FE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17DA0" w:rsidRPr="00A30FE4" w:rsidRDefault="00A17DA0" w:rsidP="00A17DA0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На протяжении всего учебного года проводилась большая работа в МО. Учителя владеют учебным материалом, методикой ведения уроков, используют при проверке знаний, при объяснении нового материала различные формы и методы работы. Преподавание ведется с учетом специфики предмета, учебный проце</w:t>
      </w:r>
      <w:proofErr w:type="gramStart"/>
      <w:r w:rsidRPr="00A30FE4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A30FE4">
        <w:rPr>
          <w:rFonts w:ascii="Times New Roman" w:hAnsi="Times New Roman" w:cs="Times New Roman"/>
          <w:sz w:val="28"/>
          <w:szCs w:val="28"/>
        </w:rPr>
        <w:t>оится на диагностической основе. Учителя в совершенстве владеют методикой анализа учебно-методической работы, хорошо ориентируются в инновационных технологиях, умело применяют наиболее результативные из них к преподаванию предметов: технологии уровневой дифференциации, модульного обучения. Всеми учителями программа пройдена полностью, практическая часть выполнена.</w:t>
      </w:r>
    </w:p>
    <w:p w:rsidR="0036148E" w:rsidRPr="00A30FE4" w:rsidRDefault="0036148E" w:rsidP="00A17DA0">
      <w:pPr>
        <w:rPr>
          <w:rFonts w:ascii="Times New Roman" w:hAnsi="Times New Roman" w:cs="Times New Roman"/>
          <w:sz w:val="28"/>
          <w:szCs w:val="28"/>
        </w:rPr>
      </w:pP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В тоже время были выявлены отрицательные моменты в деятельности МО: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·       </w:t>
      </w:r>
      <w:proofErr w:type="gramStart"/>
      <w:r w:rsidRPr="00A30FE4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A30FE4">
        <w:rPr>
          <w:rFonts w:ascii="Times New Roman" w:hAnsi="Times New Roman" w:cs="Times New Roman"/>
          <w:sz w:val="28"/>
          <w:szCs w:val="28"/>
        </w:rPr>
        <w:t xml:space="preserve"> взаимопосещаемость учителями – предметниками уроков коллег.</w:t>
      </w:r>
    </w:p>
    <w:p w:rsidR="0036148E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·       Не все учителя провели открытые уроки в течение учебного года.</w:t>
      </w:r>
    </w:p>
    <w:p w:rsidR="003976B8" w:rsidRPr="00A30FE4" w:rsidRDefault="003976B8" w:rsidP="00361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Низкая активность учителей при участии в конкурсах разного уровня.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Для устранения выявленных недостатков следует: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976B8">
        <w:rPr>
          <w:rFonts w:ascii="Times New Roman" w:hAnsi="Times New Roman" w:cs="Times New Roman"/>
          <w:sz w:val="28"/>
          <w:szCs w:val="28"/>
        </w:rPr>
        <w:t> Всем педагогам пройти курсы при Забайкальском ИРО, включить их в ИОМ.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 xml:space="preserve">2.   Активизировать проведение мероприятий открытого характера учителями </w:t>
      </w:r>
      <w:proofErr w:type="gramStart"/>
      <w:r w:rsidRPr="00A30FE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30FE4">
        <w:rPr>
          <w:rFonts w:ascii="Times New Roman" w:hAnsi="Times New Roman" w:cs="Times New Roman"/>
          <w:sz w:val="28"/>
          <w:szCs w:val="28"/>
        </w:rPr>
        <w:t>редметниками.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1.   Программа по предметам пройдена полностью;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2.   Учителя используют ИКТ на уроках;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3.   Принимают активное участие на заседаниях МО и педсоветах;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4.   Повышают свой профессионализм;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на </w:t>
      </w:r>
      <w:r w:rsidR="00A30FE4" w:rsidRPr="00A30FE4">
        <w:rPr>
          <w:rFonts w:ascii="Times New Roman" w:hAnsi="Times New Roman" w:cs="Times New Roman"/>
          <w:b/>
          <w:bCs/>
          <w:sz w:val="28"/>
          <w:szCs w:val="28"/>
        </w:rPr>
        <w:t>2023-24 учебный год.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o   добиваться качественного усвоения программного материала всеми учащимися;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o   разработка форм и методов по внедрению ФГОС;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o   продолжить работу МО по работе с одаренными детьми;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o   продолжить использовать здоровьесберегающие технологии;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o   повышать качество образования через технологии развивающего обучения, метода проектов, исследовательской деятельности;</w:t>
      </w:r>
    </w:p>
    <w:p w:rsidR="0036148E" w:rsidRPr="00A30FE4" w:rsidRDefault="0036148E" w:rsidP="004B7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использовать на уроках упражнения, способствующие развитию мышления, памяти, внимания.</w:t>
      </w:r>
      <w:bookmarkStart w:id="0" w:name="_GoBack"/>
      <w:bookmarkEnd w:id="0"/>
    </w:p>
    <w:p w:rsidR="004B788D" w:rsidRPr="00A30FE4" w:rsidRDefault="004B788D" w:rsidP="007A3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 xml:space="preserve">МО следует уделить особое внимание совершенствованию мониторинга качества знаний </w:t>
      </w:r>
      <w:proofErr w:type="gramStart"/>
      <w:r w:rsidRPr="00A30FE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30FE4">
        <w:rPr>
          <w:rFonts w:ascii="Times New Roman" w:hAnsi="Times New Roman" w:cs="Times New Roman"/>
          <w:sz w:val="28"/>
          <w:szCs w:val="28"/>
        </w:rPr>
        <w:t>: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·       современные подходы к контролю знаний учащихся;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·       построение образовательного процесса на основе личностно-деятельностного подхода;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lastRenderedPageBreak/>
        <w:t>·       непрерывную диагностику учащихся.</w:t>
      </w:r>
    </w:p>
    <w:p w:rsidR="00822C2E" w:rsidRPr="00A30FE4" w:rsidRDefault="00822C2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 xml:space="preserve">Руководитель МО предметников </w:t>
      </w:r>
      <w:proofErr w:type="spellStart"/>
      <w:r w:rsidRPr="00A30FE4">
        <w:rPr>
          <w:rFonts w:ascii="Times New Roman" w:hAnsi="Times New Roman" w:cs="Times New Roman"/>
          <w:sz w:val="28"/>
          <w:szCs w:val="28"/>
        </w:rPr>
        <w:t>Ильюк</w:t>
      </w:r>
      <w:proofErr w:type="spellEnd"/>
      <w:r w:rsidRPr="00A30FE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6148E" w:rsidRPr="00A30FE4" w:rsidRDefault="0036148E" w:rsidP="0036148E">
      <w:pPr>
        <w:rPr>
          <w:rFonts w:ascii="Times New Roman" w:hAnsi="Times New Roman" w:cs="Times New Roman"/>
          <w:sz w:val="28"/>
          <w:szCs w:val="28"/>
        </w:rPr>
      </w:pPr>
      <w:r w:rsidRPr="00A30FE4">
        <w:rPr>
          <w:rFonts w:ascii="Times New Roman" w:hAnsi="Times New Roman" w:cs="Times New Roman"/>
          <w:sz w:val="28"/>
          <w:szCs w:val="28"/>
        </w:rPr>
        <w:t>        </w:t>
      </w:r>
    </w:p>
    <w:p w:rsidR="00202E74" w:rsidRPr="00DD5DC9" w:rsidRDefault="00202E74">
      <w:pPr>
        <w:rPr>
          <w:rFonts w:ascii="Times New Roman" w:hAnsi="Times New Roman" w:cs="Times New Roman"/>
          <w:sz w:val="28"/>
          <w:szCs w:val="28"/>
        </w:rPr>
      </w:pPr>
    </w:p>
    <w:sectPr w:rsidR="00202E74" w:rsidRPr="00DD5DC9" w:rsidSect="00757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871E3"/>
    <w:multiLevelType w:val="multilevel"/>
    <w:tmpl w:val="F2C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0173D"/>
    <w:multiLevelType w:val="hybridMultilevel"/>
    <w:tmpl w:val="8748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1ED"/>
    <w:rsid w:val="000127D6"/>
    <w:rsid w:val="00031986"/>
    <w:rsid w:val="0004109E"/>
    <w:rsid w:val="00080486"/>
    <w:rsid w:val="001C47BD"/>
    <w:rsid w:val="00200117"/>
    <w:rsid w:val="00202E74"/>
    <w:rsid w:val="00294335"/>
    <w:rsid w:val="002B37D3"/>
    <w:rsid w:val="002C4CD4"/>
    <w:rsid w:val="002D4DF0"/>
    <w:rsid w:val="002F216F"/>
    <w:rsid w:val="00310354"/>
    <w:rsid w:val="003454AF"/>
    <w:rsid w:val="0036148E"/>
    <w:rsid w:val="00375D4B"/>
    <w:rsid w:val="00382668"/>
    <w:rsid w:val="003976B8"/>
    <w:rsid w:val="003C507C"/>
    <w:rsid w:val="00475F3A"/>
    <w:rsid w:val="004B57FD"/>
    <w:rsid w:val="004B788D"/>
    <w:rsid w:val="004E254D"/>
    <w:rsid w:val="005206AD"/>
    <w:rsid w:val="0054382B"/>
    <w:rsid w:val="00574E73"/>
    <w:rsid w:val="006244F6"/>
    <w:rsid w:val="006A27B9"/>
    <w:rsid w:val="006D0F84"/>
    <w:rsid w:val="006D69CD"/>
    <w:rsid w:val="007474D1"/>
    <w:rsid w:val="00757482"/>
    <w:rsid w:val="007906DA"/>
    <w:rsid w:val="007A344D"/>
    <w:rsid w:val="007E3917"/>
    <w:rsid w:val="008074F5"/>
    <w:rsid w:val="00822C2E"/>
    <w:rsid w:val="00936833"/>
    <w:rsid w:val="00943F6C"/>
    <w:rsid w:val="00951C5D"/>
    <w:rsid w:val="009729F6"/>
    <w:rsid w:val="00987020"/>
    <w:rsid w:val="009C07F9"/>
    <w:rsid w:val="00A17338"/>
    <w:rsid w:val="00A17DA0"/>
    <w:rsid w:val="00A30FE4"/>
    <w:rsid w:val="00A829DF"/>
    <w:rsid w:val="00B97C33"/>
    <w:rsid w:val="00BF5A9E"/>
    <w:rsid w:val="00C748A5"/>
    <w:rsid w:val="00C84BE3"/>
    <w:rsid w:val="00CA2F70"/>
    <w:rsid w:val="00CA6B7B"/>
    <w:rsid w:val="00CE3A5F"/>
    <w:rsid w:val="00D75721"/>
    <w:rsid w:val="00DD5DC9"/>
    <w:rsid w:val="00E36C64"/>
    <w:rsid w:val="00E40FBF"/>
    <w:rsid w:val="00E53E0A"/>
    <w:rsid w:val="00E641ED"/>
    <w:rsid w:val="00EF09BB"/>
    <w:rsid w:val="00F415B9"/>
    <w:rsid w:val="00F50FF7"/>
    <w:rsid w:val="00F8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3776-F16C-4DED-B22B-2272FC8E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20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0515039</dc:creator>
  <cp:keywords/>
  <dc:description/>
  <cp:lastModifiedBy>шестой</cp:lastModifiedBy>
  <cp:revision>8</cp:revision>
  <dcterms:created xsi:type="dcterms:W3CDTF">2021-06-01T01:58:00Z</dcterms:created>
  <dcterms:modified xsi:type="dcterms:W3CDTF">2023-06-26T06:38:00Z</dcterms:modified>
</cp:coreProperties>
</file>